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5E70F" w14:textId="3D44775B" w:rsidR="00417A99" w:rsidRPr="00C17B73" w:rsidRDefault="00795E4A" w:rsidP="00C17B73">
      <w:pPr>
        <w:jc w:val="right"/>
        <w:rPr>
          <w:i/>
          <w:sz w:val="20"/>
        </w:rPr>
      </w:pPr>
      <w:r w:rsidRPr="00C17B73">
        <w:rPr>
          <w:i/>
          <w:sz w:val="20"/>
        </w:rPr>
        <w:t xml:space="preserve"> </w:t>
      </w:r>
      <w:r w:rsidR="00417A99" w:rsidRPr="00C17B73">
        <w:rPr>
          <w:i/>
          <w:sz w:val="20"/>
        </w:rPr>
        <w:t>Projekt</w:t>
      </w:r>
    </w:p>
    <w:p w14:paraId="7F1DE4E4" w14:textId="77777777" w:rsidR="00A22C4F" w:rsidRPr="003677BE" w:rsidRDefault="00C85152" w:rsidP="003677BE">
      <w:pPr>
        <w:pStyle w:val="Nagwek1"/>
      </w:pPr>
      <w:r w:rsidRPr="003677BE">
        <w:t>UCHWAŁA NR…</w:t>
      </w:r>
    </w:p>
    <w:p w14:paraId="38E2F2BE" w14:textId="2CE8CF94" w:rsidR="00C85152" w:rsidRPr="003677BE" w:rsidRDefault="00357FEF" w:rsidP="003677BE">
      <w:pPr>
        <w:pStyle w:val="Nagwek1"/>
      </w:pPr>
      <w:r w:rsidRPr="003677BE">
        <w:t>SEJMIKU WOJEWÓDZTWA PODKARPACKIEGO</w:t>
      </w:r>
    </w:p>
    <w:p w14:paraId="75873CDC" w14:textId="77777777" w:rsidR="00C85152" w:rsidRPr="003677BE" w:rsidRDefault="00C85152" w:rsidP="003677BE">
      <w:pPr>
        <w:pStyle w:val="Nagwek1"/>
        <w:spacing w:line="240" w:lineRule="auto"/>
      </w:pPr>
    </w:p>
    <w:p w14:paraId="4F8AD3A8" w14:textId="03DB4EC7" w:rsidR="00C85152" w:rsidRPr="003677BE" w:rsidRDefault="00C85152" w:rsidP="003677BE">
      <w:pPr>
        <w:pStyle w:val="Nagwek1"/>
      </w:pPr>
      <w:r w:rsidRPr="003677BE">
        <w:t>z dnia…</w:t>
      </w:r>
    </w:p>
    <w:p w14:paraId="0F69E643" w14:textId="77777777" w:rsidR="003677BE" w:rsidRPr="003677BE" w:rsidRDefault="003677BE" w:rsidP="003677BE">
      <w:pPr>
        <w:pStyle w:val="Nagwek1"/>
        <w:spacing w:line="240" w:lineRule="auto"/>
      </w:pPr>
    </w:p>
    <w:p w14:paraId="1BE6BDE8" w14:textId="64AE62AC" w:rsidR="00C85152" w:rsidRPr="003677BE" w:rsidRDefault="00FC4FB5" w:rsidP="003677BE">
      <w:pPr>
        <w:pStyle w:val="Nagwek1"/>
      </w:pPr>
      <w:r w:rsidRPr="003677BE">
        <w:t>w sprawie uzgodnienia projektu Statutu Muzeum Kresów w Lubaczowie</w:t>
      </w:r>
      <w:r w:rsidR="00357FEF" w:rsidRPr="003677BE">
        <w:t>.</w:t>
      </w:r>
    </w:p>
    <w:p w14:paraId="4F8E3891" w14:textId="77777777" w:rsidR="00417A99" w:rsidRDefault="00417A99" w:rsidP="003677BE">
      <w:pPr>
        <w:jc w:val="both"/>
      </w:pPr>
    </w:p>
    <w:p w14:paraId="5573E397" w14:textId="1760F0C4" w:rsidR="00C85152" w:rsidRPr="002309E1" w:rsidRDefault="00FC4FB5" w:rsidP="002309E1">
      <w:pPr>
        <w:spacing w:line="360" w:lineRule="auto"/>
        <w:jc w:val="both"/>
      </w:pPr>
      <w:r w:rsidRPr="00844A7F">
        <w:rPr>
          <w:rFonts w:eastAsia="Times New Roman" w:cs="Arial"/>
          <w:bCs/>
          <w:szCs w:val="24"/>
          <w:lang w:eastAsia="pl-PL"/>
        </w:rPr>
        <w:t>Na podstawie art. 5 ust. 1 i art. 6 ust. 1 ustawy z dnia 21 listopada 1996 r. o muzeach  (</w:t>
      </w:r>
      <w:r w:rsidR="001E7CD0">
        <w:rPr>
          <w:rFonts w:eastAsia="Times New Roman" w:cs="Arial"/>
          <w:bCs/>
          <w:szCs w:val="24"/>
          <w:lang w:eastAsia="pl-PL"/>
        </w:rPr>
        <w:t>Dz.U. z 2022 r.,</w:t>
      </w:r>
      <w:r w:rsidR="003E0FB2" w:rsidRPr="00844A7F">
        <w:rPr>
          <w:rFonts w:eastAsia="Times New Roman" w:cs="Arial"/>
          <w:bCs/>
          <w:szCs w:val="24"/>
          <w:lang w:eastAsia="pl-PL"/>
        </w:rPr>
        <w:t xml:space="preserve"> poz. 385</w:t>
      </w:r>
      <w:r w:rsidR="00E159F3" w:rsidRPr="00844A7F">
        <w:rPr>
          <w:rFonts w:eastAsia="Times New Roman" w:cs="Arial"/>
          <w:bCs/>
          <w:szCs w:val="24"/>
          <w:lang w:eastAsia="pl-PL"/>
        </w:rPr>
        <w:t xml:space="preserve"> t.j.</w:t>
      </w:r>
      <w:r w:rsidRPr="00844A7F">
        <w:rPr>
          <w:rFonts w:eastAsia="Times New Roman" w:cs="Arial"/>
          <w:bCs/>
          <w:szCs w:val="24"/>
          <w:lang w:eastAsia="pl-PL"/>
        </w:rPr>
        <w:t xml:space="preserve">), </w:t>
      </w:r>
      <w:r w:rsidRPr="002A33B4">
        <w:rPr>
          <w:rFonts w:eastAsia="Times New Roman" w:cs="Arial"/>
          <w:bCs/>
          <w:szCs w:val="24"/>
          <w:lang w:eastAsia="pl-PL"/>
        </w:rPr>
        <w:t>art. 9 ust. 1 i art. 13 ust. 1 i 2 ustawy z dnia 25 października 1991 r. o organizowaniu i prowadzeniu działalności kulturalnej (</w:t>
      </w:r>
      <w:r w:rsidR="002A33B4" w:rsidRPr="002A33B4">
        <w:rPr>
          <w:rFonts w:eastAsia="Times New Roman" w:cs="Arial"/>
          <w:bCs/>
          <w:szCs w:val="24"/>
          <w:lang w:eastAsia="pl-PL"/>
        </w:rPr>
        <w:t xml:space="preserve">Dz.U. </w:t>
      </w:r>
      <w:r w:rsidR="001E7CD0">
        <w:rPr>
          <w:rFonts w:eastAsia="Times New Roman" w:cs="Arial"/>
          <w:bCs/>
          <w:szCs w:val="24"/>
          <w:lang w:eastAsia="pl-PL"/>
        </w:rPr>
        <w:t xml:space="preserve">z </w:t>
      </w:r>
      <w:r w:rsidR="002A33B4" w:rsidRPr="002A33B4">
        <w:rPr>
          <w:rFonts w:eastAsia="Times New Roman" w:cs="Arial"/>
          <w:bCs/>
          <w:szCs w:val="24"/>
          <w:lang w:eastAsia="pl-PL"/>
        </w:rPr>
        <w:t>2024</w:t>
      </w:r>
      <w:r w:rsidR="001E7CD0">
        <w:rPr>
          <w:rFonts w:eastAsia="Times New Roman" w:cs="Arial"/>
          <w:bCs/>
          <w:szCs w:val="24"/>
          <w:lang w:eastAsia="pl-PL"/>
        </w:rPr>
        <w:t xml:space="preserve"> r.,</w:t>
      </w:r>
      <w:r w:rsidR="002A33B4" w:rsidRPr="002A33B4">
        <w:rPr>
          <w:rFonts w:eastAsia="Times New Roman" w:cs="Arial"/>
          <w:bCs/>
          <w:szCs w:val="24"/>
          <w:lang w:eastAsia="pl-PL"/>
        </w:rPr>
        <w:t xml:space="preserve"> poz. 87 </w:t>
      </w:r>
      <w:r w:rsidR="003E0FB2" w:rsidRPr="002A33B4">
        <w:rPr>
          <w:rFonts w:eastAsia="Times New Roman" w:cs="Arial"/>
          <w:bCs/>
          <w:szCs w:val="24"/>
          <w:lang w:eastAsia="pl-PL"/>
        </w:rPr>
        <w:t>t.j.</w:t>
      </w:r>
      <w:r w:rsidRPr="002A33B4">
        <w:rPr>
          <w:rFonts w:eastAsia="Times New Roman" w:cs="Arial"/>
          <w:bCs/>
          <w:szCs w:val="24"/>
          <w:lang w:eastAsia="pl-PL"/>
        </w:rPr>
        <w:t>),</w:t>
      </w:r>
      <w:r w:rsidR="002A33B4">
        <w:rPr>
          <w:rFonts w:eastAsia="Times New Roman" w:cs="Arial"/>
          <w:bCs/>
          <w:color w:val="FF0000"/>
          <w:szCs w:val="24"/>
          <w:lang w:eastAsia="pl-PL"/>
        </w:rPr>
        <w:t xml:space="preserve"> </w:t>
      </w:r>
      <w:r w:rsidRPr="002A33B4">
        <w:rPr>
          <w:rFonts w:eastAsia="Times New Roman" w:cs="Arial"/>
          <w:szCs w:val="24"/>
          <w:lang w:eastAsia="pl-PL"/>
        </w:rPr>
        <w:t xml:space="preserve">art. 18 pkt 20 oraz art. 89 ustawy z dnia 5 czerwca 1998 r. </w:t>
      </w:r>
      <w:r w:rsidRPr="002A33B4">
        <w:rPr>
          <w:rFonts w:eastAsia="Times New Roman" w:cs="Arial"/>
          <w:szCs w:val="24"/>
          <w:lang w:eastAsia="pl-PL"/>
        </w:rPr>
        <w:br/>
        <w:t>o samorządzie województwa (</w:t>
      </w:r>
      <w:r w:rsidR="00E159F3" w:rsidRPr="002A33B4">
        <w:t>Dz. U. z 2022 r.</w:t>
      </w:r>
      <w:r w:rsidR="001E7CD0">
        <w:t>,</w:t>
      </w:r>
      <w:r w:rsidR="00E159F3" w:rsidRPr="002A33B4">
        <w:t xml:space="preserve"> poz. 2094 </w:t>
      </w:r>
      <w:r w:rsidR="00F00DEA">
        <w:t>ze zm.</w:t>
      </w:r>
      <w:bookmarkStart w:id="0" w:name="_GoBack"/>
      <w:bookmarkEnd w:id="0"/>
      <w:r w:rsidRPr="002A33B4">
        <w:rPr>
          <w:rFonts w:eastAsia="Times New Roman" w:cs="Arial"/>
          <w:szCs w:val="24"/>
          <w:lang w:eastAsia="pl-PL"/>
        </w:rPr>
        <w:t>), § 13 pkt 2</w:t>
      </w:r>
      <w:r w:rsidR="00853406" w:rsidRPr="002A33B4">
        <w:rPr>
          <w:rFonts w:eastAsia="Times New Roman" w:cs="Arial"/>
          <w:szCs w:val="24"/>
          <w:lang w:eastAsia="pl-PL"/>
        </w:rPr>
        <w:t>3</w:t>
      </w:r>
      <w:r w:rsidRPr="002A33B4">
        <w:rPr>
          <w:rFonts w:eastAsia="Times New Roman" w:cs="Arial"/>
          <w:szCs w:val="24"/>
          <w:lang w:eastAsia="pl-PL"/>
        </w:rPr>
        <w:t xml:space="preserve"> Statutu Województwa Podkarpackiego, stanowiącego załącznik do uchwały nr </w:t>
      </w:r>
      <w:r w:rsidRPr="002A33B4">
        <w:rPr>
          <w:rFonts w:eastAsia="Times New Roman" w:cs="Arial"/>
          <w:bCs/>
          <w:szCs w:val="24"/>
          <w:lang w:eastAsia="pl-PL"/>
        </w:rPr>
        <w:t>X/103/99 Sejmiku Województwa Podkarpackiego w Rzeszowie</w:t>
      </w:r>
      <w:r w:rsidRPr="002A33B4">
        <w:rPr>
          <w:rFonts w:eastAsia="Times New Roman" w:cs="Arial"/>
          <w:szCs w:val="24"/>
          <w:lang w:eastAsia="pl-PL"/>
        </w:rPr>
        <w:t xml:space="preserve"> </w:t>
      </w:r>
      <w:r w:rsidRPr="002A33B4">
        <w:rPr>
          <w:rFonts w:eastAsia="Times New Roman" w:cs="Arial"/>
          <w:bCs/>
          <w:szCs w:val="24"/>
          <w:lang w:eastAsia="pl-PL"/>
        </w:rPr>
        <w:t xml:space="preserve">z dnia 29 września 1999 r. </w:t>
      </w:r>
      <w:r w:rsidRPr="002A33B4">
        <w:rPr>
          <w:rFonts w:eastAsia="Times New Roman" w:cs="Arial"/>
          <w:bCs/>
          <w:szCs w:val="24"/>
          <w:lang w:eastAsia="pl-PL"/>
        </w:rPr>
        <w:br/>
        <w:t xml:space="preserve">w sprawie uchwalenia Statutu Województwa Podkarpackiego (Dz. Urz. Woj. Podk. </w:t>
      </w:r>
      <w:r w:rsidRPr="002A33B4">
        <w:rPr>
          <w:rFonts w:eastAsia="Times New Roman" w:cs="Arial"/>
          <w:bCs/>
          <w:szCs w:val="24"/>
          <w:lang w:eastAsia="pl-PL"/>
        </w:rPr>
        <w:br/>
        <w:t>z 2000 r. nr 22</w:t>
      </w:r>
      <w:r w:rsidR="001E7CD0">
        <w:rPr>
          <w:rFonts w:eastAsia="Times New Roman" w:cs="Arial"/>
          <w:bCs/>
          <w:szCs w:val="24"/>
          <w:lang w:eastAsia="pl-PL"/>
        </w:rPr>
        <w:t>,</w:t>
      </w:r>
      <w:r w:rsidR="00F60D76">
        <w:rPr>
          <w:rFonts w:eastAsia="Times New Roman" w:cs="Arial"/>
          <w:bCs/>
          <w:szCs w:val="24"/>
          <w:lang w:eastAsia="pl-PL"/>
        </w:rPr>
        <w:t xml:space="preserve"> poz. 168 z późn. zm.)</w:t>
      </w:r>
      <w:r w:rsidRPr="002A33B4">
        <w:rPr>
          <w:rFonts w:eastAsia="Times New Roman" w:cs="Arial"/>
          <w:b/>
          <w:bCs/>
          <w:szCs w:val="24"/>
          <w:lang w:eastAsia="pl-PL"/>
        </w:rPr>
        <w:t xml:space="preserve"> </w:t>
      </w:r>
      <w:r w:rsidRPr="002A33B4">
        <w:rPr>
          <w:rFonts w:eastAsia="Times New Roman" w:cs="Arial"/>
          <w:bCs/>
          <w:szCs w:val="24"/>
          <w:lang w:eastAsia="pl-PL"/>
        </w:rPr>
        <w:t xml:space="preserve">oraz </w:t>
      </w:r>
      <w:r w:rsidRPr="002A33B4">
        <w:rPr>
          <w:rFonts w:eastAsia="Times New Roman" w:cs="Arial"/>
          <w:szCs w:val="24"/>
          <w:lang w:eastAsia="pl-PL"/>
        </w:rPr>
        <w:t xml:space="preserve">§ 3 ust. 1 </w:t>
      </w:r>
      <w:r w:rsidRPr="002A33B4">
        <w:rPr>
          <w:rFonts w:eastAsia="Times New Roman" w:cs="Arial"/>
          <w:bCs/>
          <w:szCs w:val="24"/>
          <w:lang w:eastAsia="pl-PL"/>
        </w:rPr>
        <w:t xml:space="preserve">umowy w sprawie prowadzenia jako wspólnej instytucji kultury – Muzeum </w:t>
      </w:r>
      <w:r w:rsidR="00E01B42" w:rsidRPr="002A33B4">
        <w:rPr>
          <w:rFonts w:eastAsia="Times New Roman" w:cs="Arial"/>
          <w:bCs/>
          <w:szCs w:val="24"/>
          <w:lang w:eastAsia="pl-PL"/>
        </w:rPr>
        <w:t>Kresów w Lubaczowie przez Powiat Lubaczowski</w:t>
      </w:r>
      <w:r w:rsidRPr="002A33B4">
        <w:rPr>
          <w:rFonts w:eastAsia="Times New Roman" w:cs="Arial"/>
          <w:bCs/>
          <w:szCs w:val="24"/>
          <w:lang w:eastAsia="pl-PL"/>
        </w:rPr>
        <w:t xml:space="preserve"> i Województwo Podka</w:t>
      </w:r>
      <w:r w:rsidR="00E01B42" w:rsidRPr="002A33B4">
        <w:rPr>
          <w:rFonts w:eastAsia="Times New Roman" w:cs="Arial"/>
          <w:bCs/>
          <w:szCs w:val="24"/>
          <w:lang w:eastAsia="pl-PL"/>
        </w:rPr>
        <w:t>rpackie, którą zawarto w dniu 12 grudnia 2022</w:t>
      </w:r>
      <w:r w:rsidRPr="002A33B4">
        <w:rPr>
          <w:rFonts w:eastAsia="Times New Roman" w:cs="Arial"/>
          <w:bCs/>
          <w:szCs w:val="24"/>
          <w:lang w:eastAsia="pl-PL"/>
        </w:rPr>
        <w:t xml:space="preserve"> r. </w:t>
      </w:r>
      <w:r w:rsidR="00B8310F" w:rsidRPr="002A33B4">
        <w:rPr>
          <w:rFonts w:eastAsia="Times New Roman" w:cs="Arial"/>
          <w:bCs/>
          <w:szCs w:val="24"/>
          <w:lang w:eastAsia="pl-PL"/>
        </w:rPr>
        <w:t>w </w:t>
      </w:r>
      <w:r w:rsidR="00E01B42" w:rsidRPr="002A33B4">
        <w:rPr>
          <w:rFonts w:eastAsia="Times New Roman" w:cs="Arial"/>
          <w:bCs/>
          <w:szCs w:val="24"/>
          <w:lang w:eastAsia="pl-PL"/>
        </w:rPr>
        <w:t>Rzeszowie</w:t>
      </w:r>
    </w:p>
    <w:p w14:paraId="59EF0852" w14:textId="4E160825" w:rsidR="00C85152" w:rsidRPr="00417A99" w:rsidRDefault="00357FEF" w:rsidP="003677BE">
      <w:pPr>
        <w:spacing w:line="360" w:lineRule="auto"/>
        <w:jc w:val="center"/>
        <w:rPr>
          <w:b/>
        </w:rPr>
      </w:pPr>
      <w:r>
        <w:rPr>
          <w:b/>
        </w:rPr>
        <w:t>Sejmik</w:t>
      </w:r>
      <w:r w:rsidR="00717A27">
        <w:rPr>
          <w:b/>
        </w:rPr>
        <w:t xml:space="preserve"> </w:t>
      </w:r>
      <w:r w:rsidR="00C85152" w:rsidRPr="00417A99">
        <w:rPr>
          <w:b/>
        </w:rPr>
        <w:t>Województwa Podkarpackiego</w:t>
      </w:r>
    </w:p>
    <w:p w14:paraId="421F2448" w14:textId="77777777" w:rsidR="00C85152" w:rsidRPr="00417A99" w:rsidRDefault="00417A99" w:rsidP="003677BE">
      <w:pPr>
        <w:spacing w:line="360" w:lineRule="auto"/>
        <w:jc w:val="center"/>
        <w:rPr>
          <w:b/>
        </w:rPr>
      </w:pPr>
      <w:r w:rsidRPr="00417A99">
        <w:rPr>
          <w:b/>
        </w:rPr>
        <w:t>u</w:t>
      </w:r>
      <w:r w:rsidR="004E79E4">
        <w:rPr>
          <w:b/>
        </w:rPr>
        <w:t>chwal</w:t>
      </w:r>
      <w:r w:rsidR="00C85152" w:rsidRPr="00417A99">
        <w:rPr>
          <w:b/>
        </w:rPr>
        <w:t xml:space="preserve">a, co </w:t>
      </w:r>
      <w:r w:rsidRPr="00417A99">
        <w:rPr>
          <w:b/>
        </w:rPr>
        <w:t>następuje</w:t>
      </w:r>
      <w:r w:rsidR="00C85152" w:rsidRPr="00417A99">
        <w:rPr>
          <w:b/>
        </w:rPr>
        <w:t>:</w:t>
      </w:r>
    </w:p>
    <w:p w14:paraId="3FBFA69D" w14:textId="77777777" w:rsidR="00C85152" w:rsidRDefault="00C85152" w:rsidP="003677BE">
      <w:pPr>
        <w:jc w:val="both"/>
      </w:pPr>
    </w:p>
    <w:p w14:paraId="40A45075" w14:textId="4760032D" w:rsidR="00C85152" w:rsidRDefault="00C85152" w:rsidP="003677BE">
      <w:pPr>
        <w:spacing w:line="360" w:lineRule="auto"/>
        <w:jc w:val="center"/>
      </w:pPr>
      <w:r>
        <w:rPr>
          <w:rFonts w:cs="Arial"/>
        </w:rPr>
        <w:t>§</w:t>
      </w:r>
      <w:r>
        <w:t xml:space="preserve"> 1</w:t>
      </w:r>
    </w:p>
    <w:p w14:paraId="2243E5A5" w14:textId="4055B417" w:rsidR="001F33E1" w:rsidRDefault="00603F54" w:rsidP="003677BE">
      <w:pPr>
        <w:spacing w:line="360" w:lineRule="auto"/>
        <w:jc w:val="both"/>
        <w:rPr>
          <w:rFonts w:eastAsia="Times New Roman" w:cs="Arial"/>
          <w:bCs/>
          <w:szCs w:val="24"/>
          <w:lang w:eastAsia="pl-PL"/>
        </w:rPr>
      </w:pPr>
      <w:r>
        <w:rPr>
          <w:rFonts w:eastAsia="Times New Roman" w:cs="Arial"/>
          <w:bCs/>
          <w:szCs w:val="24"/>
          <w:lang w:eastAsia="pl-PL"/>
        </w:rPr>
        <w:t>Uzgadnia się p</w:t>
      </w:r>
      <w:r w:rsidR="00FC4FB5" w:rsidRPr="0003552D">
        <w:rPr>
          <w:rFonts w:eastAsia="Times New Roman" w:cs="Arial"/>
          <w:bCs/>
          <w:szCs w:val="24"/>
          <w:lang w:eastAsia="pl-PL"/>
        </w:rPr>
        <w:t xml:space="preserve">rojekt statutu </w:t>
      </w:r>
      <w:r w:rsidR="00FC4FB5" w:rsidRPr="0003552D">
        <w:rPr>
          <w:rFonts w:eastAsia="Times New Roman" w:cs="Arial"/>
          <w:bCs/>
          <w:iCs/>
          <w:color w:val="1D1B11"/>
          <w:szCs w:val="24"/>
          <w:lang w:eastAsia="pl-PL"/>
        </w:rPr>
        <w:t xml:space="preserve">Muzeum </w:t>
      </w:r>
      <w:r w:rsidR="002B3656">
        <w:rPr>
          <w:rFonts w:eastAsia="Times New Roman" w:cs="Arial"/>
          <w:bCs/>
          <w:iCs/>
          <w:color w:val="1D1B11"/>
          <w:szCs w:val="24"/>
          <w:lang w:eastAsia="pl-PL"/>
        </w:rPr>
        <w:t>Kresów w Lubaczowie</w:t>
      </w:r>
      <w:r w:rsidR="00FC4FB5" w:rsidRPr="0003552D">
        <w:rPr>
          <w:rFonts w:eastAsia="Times New Roman" w:cs="Arial"/>
          <w:b/>
          <w:bCs/>
          <w:iCs/>
          <w:color w:val="1D1B11"/>
          <w:szCs w:val="24"/>
          <w:lang w:eastAsia="pl-PL"/>
        </w:rPr>
        <w:t xml:space="preserve"> </w:t>
      </w:r>
      <w:r w:rsidR="00FC4FB5" w:rsidRPr="0003552D">
        <w:rPr>
          <w:rFonts w:eastAsia="Times New Roman" w:cs="Arial"/>
          <w:bCs/>
          <w:iCs/>
          <w:color w:val="1D1B11"/>
          <w:szCs w:val="24"/>
          <w:lang w:eastAsia="pl-PL"/>
        </w:rPr>
        <w:t xml:space="preserve">przekazany przez Powiat </w:t>
      </w:r>
      <w:r w:rsidR="002B3656">
        <w:rPr>
          <w:rFonts w:eastAsia="Times New Roman" w:cs="Arial"/>
          <w:bCs/>
          <w:iCs/>
          <w:color w:val="1D1B11"/>
          <w:szCs w:val="24"/>
          <w:lang w:eastAsia="pl-PL"/>
        </w:rPr>
        <w:t>Lubaczowski</w:t>
      </w:r>
      <w:r w:rsidR="00FC4FB5" w:rsidRPr="0003552D">
        <w:rPr>
          <w:rFonts w:eastAsia="Times New Roman" w:cs="Arial"/>
          <w:bCs/>
          <w:iCs/>
          <w:color w:val="1D1B11"/>
          <w:szCs w:val="24"/>
          <w:lang w:eastAsia="pl-PL"/>
        </w:rPr>
        <w:t>,</w:t>
      </w:r>
      <w:r w:rsidR="00FC4FB5" w:rsidRPr="0003552D">
        <w:rPr>
          <w:rFonts w:eastAsia="Times New Roman" w:cs="Arial"/>
          <w:b/>
          <w:bCs/>
          <w:iCs/>
          <w:color w:val="1D1B11"/>
          <w:szCs w:val="24"/>
          <w:lang w:eastAsia="pl-PL"/>
        </w:rPr>
        <w:t xml:space="preserve"> </w:t>
      </w:r>
      <w:r w:rsidR="00FC4FB5" w:rsidRPr="0003552D">
        <w:rPr>
          <w:rFonts w:eastAsia="Times New Roman" w:cs="Arial"/>
          <w:bCs/>
          <w:szCs w:val="24"/>
          <w:lang w:eastAsia="pl-PL"/>
        </w:rPr>
        <w:t>stanowiący z</w:t>
      </w:r>
      <w:r>
        <w:rPr>
          <w:rFonts w:eastAsia="Times New Roman" w:cs="Arial"/>
          <w:bCs/>
          <w:szCs w:val="24"/>
          <w:lang w:eastAsia="pl-PL"/>
        </w:rPr>
        <w:t>ałącznik do niniejszej uchwały.</w:t>
      </w:r>
    </w:p>
    <w:p w14:paraId="172A287D" w14:textId="77777777" w:rsidR="00FC4FB5" w:rsidRDefault="00FC4FB5" w:rsidP="003677BE">
      <w:pPr>
        <w:jc w:val="both"/>
      </w:pPr>
    </w:p>
    <w:p w14:paraId="08C0EBAF" w14:textId="00EBD22D" w:rsidR="00366C5C" w:rsidRDefault="00C85152" w:rsidP="003677BE">
      <w:pPr>
        <w:spacing w:line="360" w:lineRule="auto"/>
        <w:jc w:val="center"/>
      </w:pPr>
      <w:bookmarkStart w:id="1" w:name="_Hlk66184582"/>
      <w:r>
        <w:rPr>
          <w:rFonts w:cs="Arial"/>
        </w:rPr>
        <w:t>§</w:t>
      </w:r>
      <w:r>
        <w:t xml:space="preserve"> 2</w:t>
      </w:r>
    </w:p>
    <w:bookmarkEnd w:id="1"/>
    <w:p w14:paraId="45825988" w14:textId="43CBA146" w:rsidR="003677BE" w:rsidRDefault="00116FCC" w:rsidP="003677BE">
      <w:pPr>
        <w:spacing w:line="360" w:lineRule="auto"/>
        <w:jc w:val="both"/>
        <w:rPr>
          <w:rFonts w:cs="Arial"/>
        </w:rPr>
      </w:pPr>
      <w:r>
        <w:rPr>
          <w:rFonts w:cs="Arial"/>
          <w:szCs w:val="24"/>
        </w:rPr>
        <w:t>Wykonanie uchwały powierza się Zarządowi Województwa Podkarpackiego</w:t>
      </w:r>
      <w:r w:rsidR="001F33E1">
        <w:rPr>
          <w:rFonts w:cs="Arial"/>
        </w:rPr>
        <w:t>.</w:t>
      </w:r>
    </w:p>
    <w:p w14:paraId="4159999F" w14:textId="77777777" w:rsidR="00C17B73" w:rsidRDefault="00C17B73" w:rsidP="00C17B73">
      <w:pPr>
        <w:jc w:val="both"/>
        <w:rPr>
          <w:rFonts w:cs="Arial"/>
        </w:rPr>
      </w:pPr>
    </w:p>
    <w:p w14:paraId="2AC54089" w14:textId="49669EED" w:rsidR="00366C5C" w:rsidRDefault="00366C5C" w:rsidP="003677BE">
      <w:pPr>
        <w:spacing w:line="360" w:lineRule="auto"/>
        <w:jc w:val="center"/>
      </w:pPr>
      <w:r>
        <w:rPr>
          <w:rFonts w:cs="Arial"/>
        </w:rPr>
        <w:t>§</w:t>
      </w:r>
      <w:r>
        <w:t xml:space="preserve"> 3</w:t>
      </w:r>
    </w:p>
    <w:p w14:paraId="4687AFB3" w14:textId="3439E83A" w:rsidR="00C8364A" w:rsidRDefault="001F33E1" w:rsidP="003677BE">
      <w:pPr>
        <w:spacing w:line="360" w:lineRule="auto"/>
        <w:jc w:val="both"/>
      </w:pPr>
      <w:r>
        <w:t>Uchwała wchodzi w życie z dniem podjęcia.</w:t>
      </w:r>
    </w:p>
    <w:p w14:paraId="04BCCDE1" w14:textId="1B12ED94" w:rsidR="002B3656" w:rsidRDefault="002B3656" w:rsidP="003677BE">
      <w:pPr>
        <w:spacing w:line="360" w:lineRule="auto"/>
      </w:pPr>
    </w:p>
    <w:sectPr w:rsidR="002B3656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498"/>
    <w:multiLevelType w:val="hybridMultilevel"/>
    <w:tmpl w:val="8A401E86"/>
    <w:lvl w:ilvl="0" w:tplc="5CACB0C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E7399"/>
    <w:multiLevelType w:val="hybridMultilevel"/>
    <w:tmpl w:val="A8A0754C"/>
    <w:lvl w:ilvl="0" w:tplc="EA4640C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A9"/>
    <w:rsid w:val="00003DC8"/>
    <w:rsid w:val="0001373F"/>
    <w:rsid w:val="0001475F"/>
    <w:rsid w:val="00015C68"/>
    <w:rsid w:val="000211DB"/>
    <w:rsid w:val="00026EF4"/>
    <w:rsid w:val="000444CC"/>
    <w:rsid w:val="000711DA"/>
    <w:rsid w:val="00092ED6"/>
    <w:rsid w:val="000A6616"/>
    <w:rsid w:val="000A70C2"/>
    <w:rsid w:val="000B1BA7"/>
    <w:rsid w:val="000B38F8"/>
    <w:rsid w:val="000C3B4C"/>
    <w:rsid w:val="000C63A9"/>
    <w:rsid w:val="000D44E1"/>
    <w:rsid w:val="000E2760"/>
    <w:rsid w:val="000E27B0"/>
    <w:rsid w:val="000F7737"/>
    <w:rsid w:val="000F798C"/>
    <w:rsid w:val="00103D4C"/>
    <w:rsid w:val="00104B56"/>
    <w:rsid w:val="00107237"/>
    <w:rsid w:val="00115868"/>
    <w:rsid w:val="00116FCC"/>
    <w:rsid w:val="00122EE9"/>
    <w:rsid w:val="00127726"/>
    <w:rsid w:val="001377D2"/>
    <w:rsid w:val="00144ADB"/>
    <w:rsid w:val="00151D6E"/>
    <w:rsid w:val="00164C4A"/>
    <w:rsid w:val="00174B82"/>
    <w:rsid w:val="00176EE7"/>
    <w:rsid w:val="0018242F"/>
    <w:rsid w:val="001A030B"/>
    <w:rsid w:val="001A19BE"/>
    <w:rsid w:val="001A462A"/>
    <w:rsid w:val="001A6365"/>
    <w:rsid w:val="001A67FB"/>
    <w:rsid w:val="001C45DE"/>
    <w:rsid w:val="001E0CF3"/>
    <w:rsid w:val="001E2E1A"/>
    <w:rsid w:val="001E7CD0"/>
    <w:rsid w:val="001F33E1"/>
    <w:rsid w:val="00217960"/>
    <w:rsid w:val="00221E7C"/>
    <w:rsid w:val="002222B6"/>
    <w:rsid w:val="0022657D"/>
    <w:rsid w:val="002309E1"/>
    <w:rsid w:val="002332CB"/>
    <w:rsid w:val="00234621"/>
    <w:rsid w:val="002401F4"/>
    <w:rsid w:val="00245F55"/>
    <w:rsid w:val="002508AA"/>
    <w:rsid w:val="00280F29"/>
    <w:rsid w:val="00286A54"/>
    <w:rsid w:val="00287EDF"/>
    <w:rsid w:val="002A33B4"/>
    <w:rsid w:val="002A3A72"/>
    <w:rsid w:val="002B3656"/>
    <w:rsid w:val="002D77BD"/>
    <w:rsid w:val="002E249C"/>
    <w:rsid w:val="002F7802"/>
    <w:rsid w:val="00310CA7"/>
    <w:rsid w:val="003418A1"/>
    <w:rsid w:val="00356940"/>
    <w:rsid w:val="00357FEF"/>
    <w:rsid w:val="003619F7"/>
    <w:rsid w:val="00366C5C"/>
    <w:rsid w:val="003677BE"/>
    <w:rsid w:val="00375E5D"/>
    <w:rsid w:val="00397B53"/>
    <w:rsid w:val="003A0EAE"/>
    <w:rsid w:val="003D05F4"/>
    <w:rsid w:val="003D2CC6"/>
    <w:rsid w:val="003E0FB2"/>
    <w:rsid w:val="003E2A58"/>
    <w:rsid w:val="003E52D7"/>
    <w:rsid w:val="003E78F8"/>
    <w:rsid w:val="003F0770"/>
    <w:rsid w:val="003F7B76"/>
    <w:rsid w:val="0040299D"/>
    <w:rsid w:val="00410F41"/>
    <w:rsid w:val="00417A99"/>
    <w:rsid w:val="004233B1"/>
    <w:rsid w:val="00451E09"/>
    <w:rsid w:val="0045759F"/>
    <w:rsid w:val="00457BA5"/>
    <w:rsid w:val="00460326"/>
    <w:rsid w:val="00465B91"/>
    <w:rsid w:val="004959DE"/>
    <w:rsid w:val="004B1C47"/>
    <w:rsid w:val="004C194E"/>
    <w:rsid w:val="004C444C"/>
    <w:rsid w:val="004C56F6"/>
    <w:rsid w:val="004D5CA5"/>
    <w:rsid w:val="004E19F6"/>
    <w:rsid w:val="004E30CA"/>
    <w:rsid w:val="004E3D00"/>
    <w:rsid w:val="004E79E4"/>
    <w:rsid w:val="00510AA7"/>
    <w:rsid w:val="005157EA"/>
    <w:rsid w:val="0052010E"/>
    <w:rsid w:val="00532683"/>
    <w:rsid w:val="0053367D"/>
    <w:rsid w:val="00536222"/>
    <w:rsid w:val="005540C8"/>
    <w:rsid w:val="00557F02"/>
    <w:rsid w:val="00572DB6"/>
    <w:rsid w:val="00581D11"/>
    <w:rsid w:val="005865A9"/>
    <w:rsid w:val="0059084E"/>
    <w:rsid w:val="00592ABE"/>
    <w:rsid w:val="0059773C"/>
    <w:rsid w:val="005C3FE1"/>
    <w:rsid w:val="005C587E"/>
    <w:rsid w:val="005C6CC3"/>
    <w:rsid w:val="005D1E34"/>
    <w:rsid w:val="005D2579"/>
    <w:rsid w:val="005D5C8F"/>
    <w:rsid w:val="005D7628"/>
    <w:rsid w:val="005E1795"/>
    <w:rsid w:val="005E7A4E"/>
    <w:rsid w:val="005F52EE"/>
    <w:rsid w:val="00603F54"/>
    <w:rsid w:val="006048F9"/>
    <w:rsid w:val="0061170C"/>
    <w:rsid w:val="006402A1"/>
    <w:rsid w:val="0064153A"/>
    <w:rsid w:val="0064273A"/>
    <w:rsid w:val="0064699D"/>
    <w:rsid w:val="00647E4E"/>
    <w:rsid w:val="0066736C"/>
    <w:rsid w:val="00674D0B"/>
    <w:rsid w:val="00691D40"/>
    <w:rsid w:val="006D10DA"/>
    <w:rsid w:val="006D13B9"/>
    <w:rsid w:val="006E5944"/>
    <w:rsid w:val="006F269E"/>
    <w:rsid w:val="006F472D"/>
    <w:rsid w:val="007042BC"/>
    <w:rsid w:val="007059D5"/>
    <w:rsid w:val="007075F2"/>
    <w:rsid w:val="0071387A"/>
    <w:rsid w:val="00717A27"/>
    <w:rsid w:val="007325A0"/>
    <w:rsid w:val="00732A26"/>
    <w:rsid w:val="00772F9E"/>
    <w:rsid w:val="00772FDF"/>
    <w:rsid w:val="00795E4A"/>
    <w:rsid w:val="007A1525"/>
    <w:rsid w:val="007A37C6"/>
    <w:rsid w:val="007C11B2"/>
    <w:rsid w:val="007E1DA1"/>
    <w:rsid w:val="007E5759"/>
    <w:rsid w:val="007E5CF5"/>
    <w:rsid w:val="007F7238"/>
    <w:rsid w:val="008146D6"/>
    <w:rsid w:val="0082488D"/>
    <w:rsid w:val="00842A90"/>
    <w:rsid w:val="00844A7F"/>
    <w:rsid w:val="00853406"/>
    <w:rsid w:val="008726A1"/>
    <w:rsid w:val="00877B6E"/>
    <w:rsid w:val="0088479B"/>
    <w:rsid w:val="00896C56"/>
    <w:rsid w:val="008D1CA9"/>
    <w:rsid w:val="008D38E9"/>
    <w:rsid w:val="008F3E82"/>
    <w:rsid w:val="009218EC"/>
    <w:rsid w:val="00941248"/>
    <w:rsid w:val="0094136D"/>
    <w:rsid w:val="009444DB"/>
    <w:rsid w:val="00957EA9"/>
    <w:rsid w:val="00976A10"/>
    <w:rsid w:val="009840CF"/>
    <w:rsid w:val="009A64E5"/>
    <w:rsid w:val="009B2DFF"/>
    <w:rsid w:val="009C2FFB"/>
    <w:rsid w:val="009C5D81"/>
    <w:rsid w:val="009D355C"/>
    <w:rsid w:val="009D6016"/>
    <w:rsid w:val="009E3043"/>
    <w:rsid w:val="009F3281"/>
    <w:rsid w:val="009F5FFF"/>
    <w:rsid w:val="009F7BC6"/>
    <w:rsid w:val="00A005CC"/>
    <w:rsid w:val="00A02A4C"/>
    <w:rsid w:val="00A22812"/>
    <w:rsid w:val="00A22C4F"/>
    <w:rsid w:val="00A24519"/>
    <w:rsid w:val="00A3044C"/>
    <w:rsid w:val="00A34AF3"/>
    <w:rsid w:val="00A51F20"/>
    <w:rsid w:val="00A524B5"/>
    <w:rsid w:val="00A53505"/>
    <w:rsid w:val="00A61006"/>
    <w:rsid w:val="00A821F3"/>
    <w:rsid w:val="00A9491C"/>
    <w:rsid w:val="00AA2582"/>
    <w:rsid w:val="00AB1278"/>
    <w:rsid w:val="00AB4EA0"/>
    <w:rsid w:val="00AB6D7A"/>
    <w:rsid w:val="00AC76D0"/>
    <w:rsid w:val="00AD1B22"/>
    <w:rsid w:val="00AD2B6D"/>
    <w:rsid w:val="00AE04AE"/>
    <w:rsid w:val="00AE56FE"/>
    <w:rsid w:val="00B14760"/>
    <w:rsid w:val="00B15AD4"/>
    <w:rsid w:val="00B24F32"/>
    <w:rsid w:val="00B2738E"/>
    <w:rsid w:val="00B36B91"/>
    <w:rsid w:val="00B61846"/>
    <w:rsid w:val="00B61BE2"/>
    <w:rsid w:val="00B8310F"/>
    <w:rsid w:val="00BA2036"/>
    <w:rsid w:val="00BB4AFC"/>
    <w:rsid w:val="00BB6995"/>
    <w:rsid w:val="00BB6F5E"/>
    <w:rsid w:val="00BD0457"/>
    <w:rsid w:val="00BD516E"/>
    <w:rsid w:val="00BE790C"/>
    <w:rsid w:val="00C06DF1"/>
    <w:rsid w:val="00C15243"/>
    <w:rsid w:val="00C17B73"/>
    <w:rsid w:val="00C220F2"/>
    <w:rsid w:val="00C32391"/>
    <w:rsid w:val="00C35ABE"/>
    <w:rsid w:val="00C52966"/>
    <w:rsid w:val="00C618C2"/>
    <w:rsid w:val="00C650DB"/>
    <w:rsid w:val="00C65E97"/>
    <w:rsid w:val="00C67EB2"/>
    <w:rsid w:val="00C8364A"/>
    <w:rsid w:val="00C85152"/>
    <w:rsid w:val="00C9002E"/>
    <w:rsid w:val="00C95DD9"/>
    <w:rsid w:val="00C96B9C"/>
    <w:rsid w:val="00CA5327"/>
    <w:rsid w:val="00CB2F49"/>
    <w:rsid w:val="00CB63E0"/>
    <w:rsid w:val="00CC162D"/>
    <w:rsid w:val="00CC19ED"/>
    <w:rsid w:val="00CC53A8"/>
    <w:rsid w:val="00CC7B53"/>
    <w:rsid w:val="00CD35E8"/>
    <w:rsid w:val="00CD4F62"/>
    <w:rsid w:val="00CF7DD2"/>
    <w:rsid w:val="00CF7F86"/>
    <w:rsid w:val="00D01327"/>
    <w:rsid w:val="00D03B83"/>
    <w:rsid w:val="00D115AB"/>
    <w:rsid w:val="00D138C3"/>
    <w:rsid w:val="00D14D9A"/>
    <w:rsid w:val="00D224B5"/>
    <w:rsid w:val="00D30188"/>
    <w:rsid w:val="00D308DA"/>
    <w:rsid w:val="00D52B8E"/>
    <w:rsid w:val="00D63488"/>
    <w:rsid w:val="00D66CD4"/>
    <w:rsid w:val="00D74F2D"/>
    <w:rsid w:val="00D8449F"/>
    <w:rsid w:val="00D918A5"/>
    <w:rsid w:val="00D951B6"/>
    <w:rsid w:val="00D965AF"/>
    <w:rsid w:val="00DB4902"/>
    <w:rsid w:val="00DB60D4"/>
    <w:rsid w:val="00E01B42"/>
    <w:rsid w:val="00E13060"/>
    <w:rsid w:val="00E159F3"/>
    <w:rsid w:val="00E32E25"/>
    <w:rsid w:val="00E3741D"/>
    <w:rsid w:val="00E54CC8"/>
    <w:rsid w:val="00E71ACC"/>
    <w:rsid w:val="00E854BF"/>
    <w:rsid w:val="00E85CEB"/>
    <w:rsid w:val="00E85E27"/>
    <w:rsid w:val="00E9049A"/>
    <w:rsid w:val="00EA06BA"/>
    <w:rsid w:val="00EA07DD"/>
    <w:rsid w:val="00EB3B5F"/>
    <w:rsid w:val="00EC48C0"/>
    <w:rsid w:val="00ED00C6"/>
    <w:rsid w:val="00ED0933"/>
    <w:rsid w:val="00ED0F45"/>
    <w:rsid w:val="00ED35A0"/>
    <w:rsid w:val="00ED4624"/>
    <w:rsid w:val="00EF4E66"/>
    <w:rsid w:val="00F00DEA"/>
    <w:rsid w:val="00F166D5"/>
    <w:rsid w:val="00F34BA8"/>
    <w:rsid w:val="00F516CC"/>
    <w:rsid w:val="00F5430D"/>
    <w:rsid w:val="00F60D76"/>
    <w:rsid w:val="00F705E3"/>
    <w:rsid w:val="00F77F95"/>
    <w:rsid w:val="00F94ED4"/>
    <w:rsid w:val="00F962AA"/>
    <w:rsid w:val="00F97AD1"/>
    <w:rsid w:val="00FA45A1"/>
    <w:rsid w:val="00FB3386"/>
    <w:rsid w:val="00FB7B8E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6E2"/>
  <w15:docId w15:val="{E0F033B4-11C5-4E60-BF50-2F66070E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C4F"/>
  </w:style>
  <w:style w:type="paragraph" w:styleId="Nagwek1">
    <w:name w:val="heading 1"/>
    <w:basedOn w:val="Normalny"/>
    <w:next w:val="Normalny"/>
    <w:link w:val="Nagwek1Znak"/>
    <w:qFormat/>
    <w:rsid w:val="003677BE"/>
    <w:pPr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7BE"/>
    <w:rPr>
      <w:b/>
    </w:rPr>
  </w:style>
  <w:style w:type="paragraph" w:styleId="Tekstpodstawowy">
    <w:name w:val="Body Text"/>
    <w:basedOn w:val="Normalny"/>
    <w:link w:val="TekstpodstawowyZnak"/>
    <w:semiHidden/>
    <w:rsid w:val="00E1306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30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13060"/>
    <w:pPr>
      <w:spacing w:line="36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3060"/>
    <w:rPr>
      <w:rFonts w:eastAsia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06DF1"/>
    <w:rPr>
      <w:rFonts w:ascii="Times New Roman" w:hAnsi="Times New Roman" w:cs="Times New Roman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m.bartkowiaK</dc:creator>
  <cp:keywords/>
  <dc:description/>
  <cp:lastModifiedBy>Kowal Faustyna</cp:lastModifiedBy>
  <cp:revision>32</cp:revision>
  <cp:lastPrinted>2024-03-08T10:13:00Z</cp:lastPrinted>
  <dcterms:created xsi:type="dcterms:W3CDTF">2022-11-10T09:43:00Z</dcterms:created>
  <dcterms:modified xsi:type="dcterms:W3CDTF">2024-03-27T07:55:00Z</dcterms:modified>
</cp:coreProperties>
</file>